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40" w:rsidRDefault="002D4740" w:rsidP="00442F48">
      <w:pPr>
        <w:rPr>
          <w:b/>
        </w:rPr>
      </w:pPr>
      <w:r>
        <w:rPr>
          <w:b/>
        </w:rPr>
        <w:t>AG. 6851-1/2011</w:t>
      </w:r>
    </w:p>
    <w:p w:rsidR="002D4740" w:rsidRDefault="002D4740" w:rsidP="00442F48">
      <w:pPr>
        <w:jc w:val="center"/>
        <w:rPr>
          <w:b/>
        </w:rPr>
      </w:pPr>
      <w:r>
        <w:rPr>
          <w:b/>
        </w:rPr>
        <w:t xml:space="preserve">Zarządzenie </w:t>
      </w:r>
      <w:r>
        <w:rPr>
          <w:bCs/>
        </w:rPr>
        <w:t xml:space="preserve"> </w:t>
      </w:r>
      <w:r>
        <w:rPr>
          <w:b/>
        </w:rPr>
        <w:t>nr  …../2011</w:t>
      </w:r>
    </w:p>
    <w:p w:rsidR="002D4740" w:rsidRPr="00EC106D" w:rsidRDefault="002D4740" w:rsidP="00442F48">
      <w:pPr>
        <w:rPr>
          <w:b/>
          <w:bCs/>
        </w:rPr>
      </w:pPr>
      <w:r>
        <w:rPr>
          <w:bCs/>
        </w:rPr>
        <w:t xml:space="preserve">                                                                  </w:t>
      </w:r>
      <w:r w:rsidRPr="00EC106D">
        <w:rPr>
          <w:b/>
          <w:bCs/>
        </w:rPr>
        <w:t>Burm</w:t>
      </w:r>
      <w:r>
        <w:rPr>
          <w:b/>
          <w:bCs/>
        </w:rPr>
        <w:t>istrza Obornik Śląskich  z dnia 19 stycznia 2011</w:t>
      </w:r>
      <w:r w:rsidRPr="00EC106D">
        <w:rPr>
          <w:b/>
          <w:bCs/>
        </w:rPr>
        <w:t>roku,</w:t>
      </w:r>
    </w:p>
    <w:p w:rsidR="002D4740" w:rsidRDefault="002D4740" w:rsidP="00442F48">
      <w:pPr>
        <w:jc w:val="center"/>
        <w:rPr>
          <w:bCs/>
        </w:rPr>
      </w:pPr>
      <w:r w:rsidRPr="00EC106D">
        <w:rPr>
          <w:b/>
          <w:bCs/>
        </w:rPr>
        <w:t>w sp</w:t>
      </w:r>
      <w:r>
        <w:rPr>
          <w:b/>
          <w:bCs/>
        </w:rPr>
        <w:t>rawie przeznaczenia do dzierżawy oraz ogłoszenia wykazu działki</w:t>
      </w:r>
      <w:r w:rsidRPr="00EC106D">
        <w:rPr>
          <w:b/>
          <w:bCs/>
        </w:rPr>
        <w:t xml:space="preserve"> gruntu </w:t>
      </w:r>
      <w:r>
        <w:rPr>
          <w:b/>
          <w:bCs/>
        </w:rPr>
        <w:t>niezabudowanej, będącej</w:t>
      </w:r>
      <w:r w:rsidRPr="00EC106D">
        <w:rPr>
          <w:b/>
          <w:bCs/>
        </w:rPr>
        <w:t xml:space="preserve"> własnością Gm</w:t>
      </w:r>
      <w:r>
        <w:rPr>
          <w:b/>
          <w:bCs/>
        </w:rPr>
        <w:t>iny Oborniki Śląskie, położonej w Obornikach Śląskich,  przeznaczonej</w:t>
      </w:r>
      <w:r w:rsidRPr="00EC106D">
        <w:rPr>
          <w:b/>
          <w:bCs/>
        </w:rPr>
        <w:t xml:space="preserve"> do wydzierżawienia</w:t>
      </w:r>
      <w:r>
        <w:rPr>
          <w:b/>
          <w:bCs/>
        </w:rPr>
        <w:t xml:space="preserve"> w celu umieszczenia tablicy reklamowej</w:t>
      </w:r>
      <w:r>
        <w:rPr>
          <w:bCs/>
        </w:rPr>
        <w:t>.</w:t>
      </w:r>
    </w:p>
    <w:p w:rsidR="002D4740" w:rsidRPr="0093162C" w:rsidRDefault="002D4740" w:rsidP="00442F48">
      <w:pPr>
        <w:pStyle w:val="BodyText"/>
      </w:pPr>
      <w:r>
        <w:t>Na podstawie  art. 30 ust. 2 pkt 3, ustawy z dnia 8 marca 1990 r. o samorządzie gminnym / Dz.U. z 2001 r. nr 142, poz. 1591 z późn. zm. /, art. 25 ust. 1 i 2, art. 35 ust. 1 i 2  ustawy z dnia 21 sierpnia 1997 roku o gospodarce nieruchomościami  / Dz.U. z 2010 r. nr 102, poz. 651 z późn. zm. /, zarządza  się co następuje :</w:t>
      </w:r>
    </w:p>
    <w:p w:rsidR="002D4740" w:rsidRDefault="002D4740" w:rsidP="00442F48">
      <w:pPr>
        <w:rPr>
          <w:bCs/>
        </w:rPr>
      </w:pPr>
      <w:r>
        <w:rPr>
          <w:bCs/>
        </w:rPr>
        <w:sym w:font="Times New Roman CE" w:char="00A7"/>
      </w:r>
      <w:r>
        <w:rPr>
          <w:bCs/>
        </w:rPr>
        <w:t xml:space="preserve"> 1.  Przeznacza się do dzierżawy  następującą działkę gruntu niezabudowaną z zasobu nieruchomości Gminy Oborniki Śląskie przeznaczoną do umieszczenia tablicy reklamowej :    </w:t>
      </w:r>
    </w:p>
    <w:tbl>
      <w:tblPr>
        <w:tblW w:w="133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134"/>
        <w:gridCol w:w="1134"/>
        <w:gridCol w:w="851"/>
        <w:gridCol w:w="2693"/>
        <w:gridCol w:w="2410"/>
        <w:gridCol w:w="1417"/>
        <w:gridCol w:w="2340"/>
      </w:tblGrid>
      <w:tr w:rsidR="002D4740" w:rsidTr="00144F11">
        <w:trPr>
          <w:cantSplit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4740" w:rsidRDefault="002D4740" w:rsidP="00144F11">
            <w:pPr>
              <w:rPr>
                <w:bCs/>
              </w:rPr>
            </w:pPr>
            <w:r>
              <w:rPr>
                <w:bCs/>
              </w:rPr>
              <w:t>Położenie</w:t>
            </w:r>
          </w:p>
          <w:p w:rsidR="002D4740" w:rsidRDefault="002D4740" w:rsidP="00144F11">
            <w:pPr>
              <w:rPr>
                <w:bCs/>
              </w:rPr>
            </w:pPr>
            <w:r>
              <w:rPr>
                <w:bCs/>
              </w:rPr>
              <w:t>nieruchomości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740" w:rsidRDefault="002D4740" w:rsidP="00144F11">
            <w:pPr>
              <w:rPr>
                <w:bCs/>
              </w:rPr>
            </w:pPr>
            <w:r>
              <w:rPr>
                <w:bCs/>
              </w:rPr>
              <w:t xml:space="preserve">Nr </w:t>
            </w:r>
          </w:p>
          <w:p w:rsidR="002D4740" w:rsidRDefault="002D4740" w:rsidP="00144F11">
            <w:pPr>
              <w:rPr>
                <w:bCs/>
              </w:rPr>
            </w:pPr>
            <w:r>
              <w:rPr>
                <w:bCs/>
              </w:rPr>
              <w:t>geodezyjny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740" w:rsidRPr="009236F4" w:rsidRDefault="002D4740" w:rsidP="00144F1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Łączna powierzchnia  nieruchomoś</w:t>
            </w:r>
            <w:r w:rsidRPr="009236F4">
              <w:rPr>
                <w:bCs/>
                <w:sz w:val="18"/>
                <w:szCs w:val="18"/>
              </w:rPr>
              <w:t>ci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740" w:rsidRDefault="002D4740" w:rsidP="00144F11">
            <w:pPr>
              <w:rPr>
                <w:bCs/>
              </w:rPr>
            </w:pPr>
            <w:r>
              <w:rPr>
                <w:bCs/>
              </w:rPr>
              <w:t>KW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740" w:rsidRDefault="002D4740" w:rsidP="00144F11">
            <w:pPr>
              <w:rPr>
                <w:bCs/>
              </w:rPr>
            </w:pPr>
            <w:r>
              <w:rPr>
                <w:bCs/>
              </w:rPr>
              <w:t>Przeznaczenie w miejscowym planie zagospodarowania przestrzennego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740" w:rsidRDefault="002D4740" w:rsidP="00144F11">
            <w:pPr>
              <w:rPr>
                <w:bCs/>
              </w:rPr>
            </w:pPr>
            <w:r>
              <w:rPr>
                <w:bCs/>
              </w:rPr>
              <w:t xml:space="preserve">Opis </w:t>
            </w:r>
          </w:p>
          <w:p w:rsidR="002D4740" w:rsidRDefault="002D4740" w:rsidP="00144F11">
            <w:pPr>
              <w:rPr>
                <w:bCs/>
              </w:rPr>
            </w:pPr>
            <w:r>
              <w:rPr>
                <w:bCs/>
              </w:rPr>
              <w:t>Nieruchomości Wykorzystanie zgodnie</w:t>
            </w:r>
          </w:p>
          <w:p w:rsidR="002D4740" w:rsidRDefault="002D4740" w:rsidP="00144F11">
            <w:pPr>
              <w:rPr>
                <w:bCs/>
              </w:rPr>
            </w:pPr>
            <w:r>
              <w:rPr>
                <w:bCs/>
              </w:rPr>
              <w:t xml:space="preserve">z ewidencją gruntów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740" w:rsidRDefault="002D4740" w:rsidP="00144F11">
            <w:pPr>
              <w:rPr>
                <w:bCs/>
              </w:rPr>
            </w:pPr>
            <w:r>
              <w:rPr>
                <w:bCs/>
              </w:rPr>
              <w:t xml:space="preserve">Okres na jaki nieruchomości są przeznaczone do dzierżawy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4740" w:rsidRDefault="002D4740" w:rsidP="007D1AB6">
            <w:pPr>
              <w:rPr>
                <w:bCs/>
              </w:rPr>
            </w:pPr>
          </w:p>
          <w:p w:rsidR="002D4740" w:rsidRDefault="002D4740" w:rsidP="007D1AB6">
            <w:pPr>
              <w:jc w:val="center"/>
              <w:rPr>
                <w:bCs/>
              </w:rPr>
            </w:pPr>
            <w:r>
              <w:rPr>
                <w:bCs/>
              </w:rPr>
              <w:t>Czynsz dzierżawny</w:t>
            </w:r>
          </w:p>
          <w:p w:rsidR="002D4740" w:rsidRDefault="002D4740" w:rsidP="007D1AB6">
            <w:pPr>
              <w:jc w:val="center"/>
              <w:rPr>
                <w:bCs/>
              </w:rPr>
            </w:pPr>
            <w:r>
              <w:rPr>
                <w:bCs/>
              </w:rPr>
              <w:t>miesięczny</w:t>
            </w:r>
          </w:p>
        </w:tc>
      </w:tr>
      <w:tr w:rsidR="002D4740" w:rsidTr="00144F11">
        <w:trPr>
          <w:cantSplit/>
          <w:trHeight w:val="1969"/>
        </w:trPr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D4740" w:rsidRPr="00F2441C" w:rsidRDefault="002D4740" w:rsidP="00144F11">
            <w:pPr>
              <w:rPr>
                <w:b/>
                <w:bCs/>
              </w:rPr>
            </w:pPr>
            <w:r>
              <w:rPr>
                <w:b/>
                <w:bCs/>
              </w:rPr>
              <w:t>Oborniki Śląskie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4740" w:rsidRDefault="002D4740" w:rsidP="00144F11">
            <w:pPr>
              <w:rPr>
                <w:b/>
                <w:bCs/>
              </w:rPr>
            </w:pPr>
            <w:r>
              <w:rPr>
                <w:b/>
                <w:bCs/>
              </w:rPr>
              <w:t>74/39</w:t>
            </w:r>
          </w:p>
          <w:p w:rsidR="002D4740" w:rsidRPr="003103DC" w:rsidRDefault="002D4740" w:rsidP="00144F11">
            <w:pPr>
              <w:rPr>
                <w:b/>
                <w:bCs/>
              </w:rPr>
            </w:pPr>
            <w:r>
              <w:rPr>
                <w:b/>
                <w:bCs/>
              </w:rPr>
              <w:t>AM-13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4740" w:rsidRPr="00357E96" w:rsidRDefault="002D4740" w:rsidP="00144F11">
            <w:pPr>
              <w:rPr>
                <w:b/>
                <w:bCs/>
              </w:rPr>
            </w:pPr>
            <w:r>
              <w:rPr>
                <w:b/>
                <w:bCs/>
              </w:rPr>
              <w:t>2,5903ha</w:t>
            </w:r>
          </w:p>
          <w:p w:rsidR="002D4740" w:rsidRPr="009236F4" w:rsidRDefault="002D4740" w:rsidP="00144F11">
            <w:pPr>
              <w:rPr>
                <w:b/>
                <w:bCs/>
              </w:rPr>
            </w:pPr>
          </w:p>
          <w:p w:rsidR="002D4740" w:rsidRDefault="002D4740" w:rsidP="00144F11">
            <w:pPr>
              <w:rPr>
                <w:bCs/>
              </w:rPr>
            </w:pPr>
          </w:p>
          <w:p w:rsidR="002D4740" w:rsidRDefault="002D4740" w:rsidP="00144F11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4740" w:rsidRDefault="002D4740" w:rsidP="00144F11">
            <w:pPr>
              <w:rPr>
                <w:bCs/>
              </w:rPr>
            </w:pPr>
            <w:r>
              <w:rPr>
                <w:bCs/>
              </w:rPr>
              <w:t>WR1W/00017445/3</w:t>
            </w:r>
          </w:p>
          <w:p w:rsidR="002D4740" w:rsidRDefault="002D4740" w:rsidP="00144F11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2D4740" w:rsidRDefault="002D4740" w:rsidP="00144F11">
            <w:pPr>
              <w:rPr>
                <w:bCs/>
              </w:rPr>
            </w:pPr>
          </w:p>
          <w:p w:rsidR="002D4740" w:rsidRDefault="002D4740" w:rsidP="00144F11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4740" w:rsidRPr="00F05891" w:rsidRDefault="002D4740" w:rsidP="00144F11">
            <w:pPr>
              <w:rPr>
                <w:sz w:val="16"/>
              </w:rPr>
            </w:pPr>
            <w:r w:rsidRPr="00F05891">
              <w:rPr>
                <w:sz w:val="16"/>
                <w:szCs w:val="16"/>
              </w:rPr>
              <w:t xml:space="preserve">Zgodnie z miejscowym planem zagospodarowania przestrzennego </w:t>
            </w:r>
            <w:r>
              <w:rPr>
                <w:sz w:val="16"/>
              </w:rPr>
              <w:t xml:space="preserve">Miasta </w:t>
            </w:r>
            <w:r w:rsidRPr="00F05891">
              <w:rPr>
                <w:sz w:val="16"/>
              </w:rPr>
              <w:t>Obor</w:t>
            </w:r>
            <w:r>
              <w:rPr>
                <w:sz w:val="16"/>
              </w:rPr>
              <w:t xml:space="preserve">niki Śl. </w:t>
            </w:r>
            <w:r w:rsidRPr="00F05891">
              <w:rPr>
                <w:sz w:val="16"/>
              </w:rPr>
              <w:t xml:space="preserve">  na podstawie uchwały Rady Miejskiej w O</w:t>
            </w:r>
            <w:r>
              <w:rPr>
                <w:sz w:val="16"/>
              </w:rPr>
              <w:t>bornikach Śląskich nr 0150/XXXV/258/05 z dnia 7 lipca</w:t>
            </w:r>
            <w:r w:rsidRPr="00F05891">
              <w:rPr>
                <w:sz w:val="16"/>
              </w:rPr>
              <w:t xml:space="preserve"> 2005 r., opublikowanym w Dzienniku Urzędowym Województwa Dolnośląskiego 193 z 2005r., poz 3323</w:t>
            </w:r>
            <w:r>
              <w:rPr>
                <w:sz w:val="16"/>
              </w:rPr>
              <w:t>1 działka przeznaczona jest na tereny zieleni parkowej</w:t>
            </w:r>
          </w:p>
          <w:p w:rsidR="002D4740" w:rsidRPr="00132E34" w:rsidRDefault="002D4740" w:rsidP="00144F11">
            <w:pPr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4740" w:rsidRDefault="002D4740" w:rsidP="00144F11">
            <w:pPr>
              <w:rPr>
                <w:bCs/>
              </w:rPr>
            </w:pPr>
            <w:r>
              <w:rPr>
                <w:bCs/>
              </w:rPr>
              <w:t>działka gruntu  niezabudowana, użytek zgodnie z ewidencją gruntów –Bz, B, RIVa</w:t>
            </w:r>
          </w:p>
          <w:p w:rsidR="002D4740" w:rsidRPr="006123F0" w:rsidRDefault="002D4740" w:rsidP="00144F11">
            <w:pPr>
              <w:rPr>
                <w:bCs/>
              </w:rPr>
            </w:pPr>
            <w:r>
              <w:rPr>
                <w:bCs/>
              </w:rPr>
              <w:t>Powierzchnia reklamy: 12m²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4740" w:rsidRPr="00357E96" w:rsidRDefault="002D4740" w:rsidP="00144F11">
            <w:pPr>
              <w:rPr>
                <w:b/>
                <w:bCs/>
              </w:rPr>
            </w:pPr>
            <w:r>
              <w:rPr>
                <w:b/>
                <w:bCs/>
              </w:rPr>
              <w:t>1 rok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D4740" w:rsidRDefault="002D4740" w:rsidP="00144F11">
            <w:pPr>
              <w:rPr>
                <w:b/>
                <w:bCs/>
              </w:rPr>
            </w:pPr>
            <w:r>
              <w:rPr>
                <w:b/>
                <w:bCs/>
              </w:rPr>
              <w:t>132,60</w:t>
            </w:r>
            <w:r w:rsidRPr="00357E96">
              <w:rPr>
                <w:b/>
                <w:bCs/>
              </w:rPr>
              <w:t>zł</w:t>
            </w:r>
            <w:r>
              <w:rPr>
                <w:b/>
                <w:bCs/>
              </w:rPr>
              <w:t xml:space="preserve"> netto +23%VAT</w:t>
            </w:r>
          </w:p>
          <w:p w:rsidR="002D4740" w:rsidRDefault="002D4740" w:rsidP="00144F11">
            <w:pPr>
              <w:rPr>
                <w:b/>
                <w:bCs/>
              </w:rPr>
            </w:pPr>
          </w:p>
          <w:p w:rsidR="002D4740" w:rsidRDefault="002D4740" w:rsidP="00144F11">
            <w:pPr>
              <w:rPr>
                <w:b/>
                <w:bCs/>
              </w:rPr>
            </w:pPr>
          </w:p>
          <w:p w:rsidR="002D4740" w:rsidRPr="00357E96" w:rsidRDefault="002D4740" w:rsidP="00144F11">
            <w:pPr>
              <w:rPr>
                <w:b/>
                <w:bCs/>
              </w:rPr>
            </w:pPr>
            <w:r>
              <w:rPr>
                <w:b/>
                <w:bCs/>
              </w:rPr>
              <w:t>(11,05zł/m² netto, powierzchnia reklamy 12</w:t>
            </w:r>
            <w:r w:rsidRPr="00BC33F8">
              <w:rPr>
                <w:b/>
                <w:bCs/>
              </w:rPr>
              <w:t>m² )</w:t>
            </w:r>
            <w:r w:rsidRPr="00357E96">
              <w:rPr>
                <w:b/>
                <w:bCs/>
              </w:rPr>
              <w:t xml:space="preserve"> </w:t>
            </w:r>
          </w:p>
          <w:p w:rsidR="002D4740" w:rsidRDefault="002D4740" w:rsidP="00144F11">
            <w:pPr>
              <w:rPr>
                <w:bCs/>
              </w:rPr>
            </w:pPr>
          </w:p>
          <w:p w:rsidR="002D4740" w:rsidRDefault="002D4740" w:rsidP="00144F11">
            <w:pPr>
              <w:rPr>
                <w:bCs/>
              </w:rPr>
            </w:pPr>
          </w:p>
          <w:p w:rsidR="002D4740" w:rsidRDefault="002D4740" w:rsidP="00144F11">
            <w:pPr>
              <w:rPr>
                <w:bCs/>
              </w:rPr>
            </w:pPr>
          </w:p>
        </w:tc>
      </w:tr>
    </w:tbl>
    <w:p w:rsidR="002D4740" w:rsidRDefault="002D4740" w:rsidP="00442F48">
      <w:pPr>
        <w:pStyle w:val="BodyText"/>
        <w:rPr>
          <w:bCs w:val="0"/>
        </w:rPr>
      </w:pPr>
      <w:r>
        <w:rPr>
          <w:bCs w:val="0"/>
        </w:rPr>
        <w:t xml:space="preserve">Czynsz dzierżawny  płatny jest  nie później niż do dnia  10 każdego miesiąca. Dzierżawca zobowiązany jest do opłacania podatku od nieruchomości od przedmiotu dzierżawy. </w:t>
      </w:r>
    </w:p>
    <w:p w:rsidR="002D4740" w:rsidRDefault="002D4740" w:rsidP="00442F48">
      <w:pPr>
        <w:rPr>
          <w:bCs/>
        </w:rPr>
      </w:pPr>
      <w:r>
        <w:rPr>
          <w:bCs/>
        </w:rPr>
        <w:sym w:font="Times New Roman CE" w:char="00A7"/>
      </w:r>
      <w:r>
        <w:rPr>
          <w:bCs/>
        </w:rPr>
        <w:t xml:space="preserve"> 2.   Wykaz  wywiesza się na okres 21 dni, t.j. od dnia 19 stycznia 2011r. do dnia  9 lutego 2011 r. . </w:t>
      </w:r>
    </w:p>
    <w:p w:rsidR="002D4740" w:rsidRDefault="002D4740" w:rsidP="00442F48">
      <w:pPr>
        <w:rPr>
          <w:bCs/>
        </w:rPr>
      </w:pPr>
      <w:r>
        <w:rPr>
          <w:bCs/>
        </w:rPr>
        <w:sym w:font="Times New Roman CE" w:char="00A7"/>
      </w:r>
      <w:r>
        <w:rPr>
          <w:bCs/>
        </w:rPr>
        <w:t xml:space="preserve"> 3.   Wykonanie zarządzenia  powierza się Kierownikowi Wydziału Architektury i Geodezji Urzędu Miejskiego w Obornikach Śląskich.</w:t>
      </w:r>
    </w:p>
    <w:p w:rsidR="002D4740" w:rsidRDefault="002D4740" w:rsidP="00442F48">
      <w:pPr>
        <w:rPr>
          <w:bCs/>
        </w:rPr>
      </w:pPr>
      <w:r>
        <w:rPr>
          <w:bCs/>
        </w:rPr>
        <w:sym w:font="Times New Roman CE" w:char="00A7"/>
      </w:r>
      <w:r>
        <w:rPr>
          <w:bCs/>
        </w:rPr>
        <w:t xml:space="preserve"> 4.   Zarządzenie wchodzi w życie z dniem wydania.</w:t>
      </w:r>
    </w:p>
    <w:p w:rsidR="002D4740" w:rsidRDefault="002D4740" w:rsidP="00442F48">
      <w:pPr>
        <w:pStyle w:val="BodyText"/>
      </w:pPr>
      <w:r>
        <w:t>Dodatkowe informacje dotyczące sprawy zamieszczonej w wykazie można uzyskać w Wydziale Architektury i Geodezji Urzędu Miejskiego w Obornikach Śląskich ul. Trzebnicka 1,  p. - 1,  310-35-18.</w:t>
      </w:r>
    </w:p>
    <w:p w:rsidR="002D4740" w:rsidRDefault="002D4740" w:rsidP="00442F48">
      <w:pPr>
        <w:pStyle w:val="BodyText"/>
      </w:pPr>
    </w:p>
    <w:p w:rsidR="002D4740" w:rsidRPr="005932E4" w:rsidRDefault="002D4740" w:rsidP="00442F48">
      <w:pPr>
        <w:pStyle w:val="BodyText"/>
        <w:rPr>
          <w:sz w:val="16"/>
          <w:szCs w:val="16"/>
        </w:rPr>
      </w:pPr>
      <w:r>
        <w:rPr>
          <w:sz w:val="16"/>
          <w:szCs w:val="16"/>
        </w:rPr>
        <w:t>Sporządziła A.Migdalewicz</w:t>
      </w:r>
    </w:p>
    <w:p w:rsidR="002D4740" w:rsidRDefault="002D4740" w:rsidP="00442F48"/>
    <w:p w:rsidR="002D4740" w:rsidRDefault="002D4740" w:rsidP="00442F48"/>
    <w:p w:rsidR="002D4740" w:rsidRDefault="002D4740" w:rsidP="00442F48"/>
    <w:p w:rsidR="002D4740" w:rsidRDefault="002D4740" w:rsidP="00442F48"/>
    <w:p w:rsidR="002D4740" w:rsidRDefault="002D4740" w:rsidP="00442F48"/>
    <w:p w:rsidR="002D4740" w:rsidRDefault="002D4740"/>
    <w:sectPr w:rsidR="002D4740" w:rsidSect="00FA4BD5">
      <w:pgSz w:w="15842" w:h="12242" w:orient="landscape"/>
      <w:pgMar w:top="1418" w:right="1134" w:bottom="1418" w:left="1418" w:header="708" w:footer="708" w:gutter="0"/>
      <w:cols w:space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F48"/>
    <w:rsid w:val="00005767"/>
    <w:rsid w:val="000C29A4"/>
    <w:rsid w:val="00132E34"/>
    <w:rsid w:val="00144F11"/>
    <w:rsid w:val="00207237"/>
    <w:rsid w:val="002346D3"/>
    <w:rsid w:val="00254758"/>
    <w:rsid w:val="00291AF0"/>
    <w:rsid w:val="002D4740"/>
    <w:rsid w:val="002D52A6"/>
    <w:rsid w:val="003103DC"/>
    <w:rsid w:val="00357E96"/>
    <w:rsid w:val="0037048F"/>
    <w:rsid w:val="00442F48"/>
    <w:rsid w:val="00462E35"/>
    <w:rsid w:val="00516527"/>
    <w:rsid w:val="005932E4"/>
    <w:rsid w:val="006123F0"/>
    <w:rsid w:val="007D1AB6"/>
    <w:rsid w:val="008C7630"/>
    <w:rsid w:val="009236F4"/>
    <w:rsid w:val="0093162C"/>
    <w:rsid w:val="00BC33F8"/>
    <w:rsid w:val="00C27C63"/>
    <w:rsid w:val="00D97E58"/>
    <w:rsid w:val="00DD5F7C"/>
    <w:rsid w:val="00E51A19"/>
    <w:rsid w:val="00E53A58"/>
    <w:rsid w:val="00EC106D"/>
    <w:rsid w:val="00F05891"/>
    <w:rsid w:val="00F2441C"/>
    <w:rsid w:val="00FA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4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42F48"/>
    <w:pPr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42F48"/>
    <w:rPr>
      <w:rFonts w:ascii="Times New Roman" w:hAnsi="Times New Roman" w:cs="Times New Roman"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351</Words>
  <Characters>2107</Characters>
  <Application>Microsoft Office Outlook</Application>
  <DocSecurity>0</DocSecurity>
  <Lines>0</Lines>
  <Paragraphs>0</Paragraphs>
  <ScaleCrop>false</ScaleCrop>
  <Company>UM Oborniki Śl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</dc:title>
  <dc:subject/>
  <dc:creator>Marek Śliwiński</dc:creator>
  <cp:keywords/>
  <dc:description/>
  <cp:lastModifiedBy>Beata Tatarek</cp:lastModifiedBy>
  <cp:revision>2</cp:revision>
  <cp:lastPrinted>2011-01-19T09:41:00Z</cp:lastPrinted>
  <dcterms:created xsi:type="dcterms:W3CDTF">2011-01-27T12:26:00Z</dcterms:created>
  <dcterms:modified xsi:type="dcterms:W3CDTF">2011-01-27T12:26:00Z</dcterms:modified>
</cp:coreProperties>
</file>